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0"/>
        <w:rPr>
          <w:b w:val="1"/>
          <w:i w:val="1"/>
        </w:rPr>
      </w:pPr>
      <w:r w:rsidDel="00000000" w:rsidR="00000000" w:rsidRPr="00000000">
        <w:rPr>
          <w:b w:val="1"/>
          <w:rtl w:val="0"/>
        </w:rPr>
        <w:t xml:space="preserve">From </w:t>
      </w:r>
      <w:hyperlink r:id="rId6">
        <w:r w:rsidDel="00000000" w:rsidR="00000000" w:rsidRPr="00000000">
          <w:rPr>
            <w:b w:val="1"/>
            <w:i w:val="1"/>
            <w:color w:val="1155cc"/>
            <w:u w:val="single"/>
            <w:rtl w:val="0"/>
          </w:rPr>
          <w:t xml:space="preserve">The Evening Standard </w:t>
        </w:r>
      </w:hyperlink>
      <w:r w:rsidDel="00000000" w:rsidR="00000000" w:rsidRPr="00000000">
        <w:rPr>
          <w:rtl w:val="0"/>
        </w:rPr>
      </w:r>
    </w:p>
    <w:p w:rsidR="00000000" w:rsidDel="00000000" w:rsidP="00000000" w:rsidRDefault="00000000" w:rsidRPr="00000000" w14:paraId="00000002">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0"/>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A thief in China has returned a mobile phone and thousands of yuan he stole from a woman after she sent him 21 touching text messages.</w:t>
      </w:r>
    </w:p>
    <w:p w:rsidR="00000000" w:rsidDel="00000000" w:rsidP="00000000" w:rsidRDefault="00000000" w:rsidRPr="00000000" w14:paraId="00000003">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Pan Aiying, a teacher in the eastern province of Shandong, had her bag containing her mobile phone, bank cards and 4,900 yuan (£320) snatched by a man riding a motorcycle as she cycled home on Friday.</w:t>
      </w:r>
    </w:p>
    <w:p w:rsidR="00000000" w:rsidDel="00000000" w:rsidP="00000000" w:rsidRDefault="00000000" w:rsidRPr="00000000" w14:paraId="00000004">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Pan first thought of calling the police but she decided to try to persuade the young man to return her bag. She called her lost phone with her colleague's cell phone but was disconnected. Then she began sending text messages.</w:t>
      </w:r>
    </w:p>
    <w:p w:rsidR="00000000" w:rsidDel="00000000" w:rsidP="00000000" w:rsidRDefault="00000000" w:rsidRPr="00000000" w14:paraId="00000005">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"I'm Pan Aiying, a teacher from Wutou Middle School. You must be going through a difficult time. If so, I will not blame you," wrote Pan in her first text message which did not get a response.</w:t>
      </w:r>
    </w:p>
    <w:p w:rsidR="00000000" w:rsidDel="00000000" w:rsidP="00000000" w:rsidRDefault="00000000" w:rsidRPr="00000000" w14:paraId="00000006">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"Keep the 4,900 yuan if you really need it, but please return the other things to me. You are still young. To err is human. Correcting your mistakes is more important than anything," Pan wrote.</w:t>
      </w:r>
    </w:p>
    <w:p w:rsidR="00000000" w:rsidDel="00000000" w:rsidP="00000000" w:rsidRDefault="00000000" w:rsidRPr="00000000" w14:paraId="00000007">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She gave up hope of seeing her possessions again after sending 21 text messages without a reply.</w:t>
      </w:r>
    </w:p>
    <w:p w:rsidR="00000000" w:rsidDel="00000000" w:rsidP="00000000" w:rsidRDefault="00000000" w:rsidRPr="00000000" w14:paraId="00000008">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rFonts w:ascii="Times New Roman" w:cs="Times New Roman" w:eastAsia="Times New Roman" w:hAnsi="Times New Roman"/>
          <w:color w:val="1e1e1c"/>
        </w:rPr>
      </w:pPr>
      <w:r w:rsidDel="00000000" w:rsidR="00000000" w:rsidRPr="00000000">
        <w:rPr>
          <w:rFonts w:ascii="Times New Roman" w:cs="Times New Roman" w:eastAsia="Times New Roman" w:hAnsi="Times New Roman"/>
          <w:color w:val="1e1e1c"/>
          <w:rtl w:val="0"/>
        </w:rPr>
        <w:t xml:space="preserve">But on her way out on Sunday morning, she stumbled over a package that had been left in her courtyard only to discover it was her stolen bag. Nothing had been taken.</w:t>
      </w:r>
    </w:p>
    <w:p w:rsidR="00000000" w:rsidDel="00000000" w:rsidP="00000000" w:rsidRDefault="00000000" w:rsidRPr="00000000" w14:paraId="00000009">
      <w:pPr>
        <w:shd w:fill="ffffff"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before="0" w:line="360" w:lineRule="auto"/>
        <w:ind w:firstLine="283.46456692913375"/>
        <w:rPr>
          <w:b w:val="1"/>
        </w:rPr>
      </w:pPr>
      <w:r w:rsidDel="00000000" w:rsidR="00000000" w:rsidRPr="00000000">
        <w:rPr>
          <w:rFonts w:ascii="Times New Roman" w:cs="Times New Roman" w:eastAsia="Times New Roman" w:hAnsi="Times New Roman"/>
          <w:color w:val="1e1e1c"/>
          <w:rtl w:val="0"/>
        </w:rPr>
        <w:t xml:space="preserve">"Dear Pan: I'm sorry. I made a mistake. Please forgive me," a letter inside said. "You are so tolerant even though I stole from you. I'll correct my ways and be an upright person.</w:t>
      </w:r>
      <w:r w:rsidDel="00000000" w:rsidR="00000000" w:rsidRPr="00000000">
        <w:rPr>
          <w:rFonts w:ascii="Times New Roman" w:cs="Times New Roman" w:eastAsia="Times New Roman" w:hAnsi="Times New Roman"/>
          <w:b w:val="1"/>
          <w:color w:val="1e1e1c"/>
          <w:rtl w:val="0"/>
        </w:rPr>
        <w:t xml:space="preserve">"</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240" w:before="0" w:line="288" w:lineRule="auto"/>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rPr>
          <w:sz w:val="24"/>
          <w:szCs w:val="24"/>
        </w:rPr>
      </w:pPr>
      <w:bookmarkStart w:colFirst="0" w:colLast="0" w:name="_lsuk658rqsup" w:id="0"/>
      <w:bookmarkEnd w:id="0"/>
      <w:r w:rsidDel="00000000" w:rsidR="00000000" w:rsidRPr="00000000">
        <w:rPr>
          <w:rtl w:val="0"/>
        </w:rPr>
        <w:t xml:space="preserve">Quick Check: True or False?</w:t>
      </w:r>
      <w:r w:rsidDel="00000000" w:rsidR="00000000" w:rsidRPr="00000000">
        <w:rPr>
          <w:rtl w:val="0"/>
        </w:rPr>
      </w:r>
    </w:p>
    <w:p w:rsidR="00000000" w:rsidDel="00000000" w:rsidP="00000000" w:rsidRDefault="00000000" w:rsidRPr="00000000" w14:paraId="0000000C">
      <w:pPr>
        <w:numPr>
          <w:ilvl w:val="0"/>
          <w:numId w:val="2"/>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line="276" w:lineRule="auto"/>
        <w:ind w:left="720" w:hanging="360"/>
        <w:rPr/>
      </w:pPr>
      <w:r w:rsidDel="00000000" w:rsidR="00000000" w:rsidRPr="00000000">
        <w:rPr>
          <w:rtl w:val="0"/>
        </w:rPr>
        <w:t xml:space="preserve">A thief sent his victim more than twenty text messages</w:t>
      </w:r>
    </w:p>
    <w:p w:rsidR="00000000" w:rsidDel="00000000" w:rsidP="00000000" w:rsidRDefault="00000000" w:rsidRPr="00000000" w14:paraId="0000000D">
      <w:pPr>
        <w:numPr>
          <w:ilvl w:val="0"/>
          <w:numId w:val="2"/>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before="0" w:beforeAutospacing="0" w:line="276" w:lineRule="auto"/>
        <w:ind w:left="720" w:hanging="360"/>
        <w:rPr/>
      </w:pPr>
      <w:r w:rsidDel="00000000" w:rsidR="00000000" w:rsidRPr="00000000">
        <w:rPr>
          <w:rtl w:val="0"/>
        </w:rPr>
        <w:t xml:space="preserve">A phone, money and other items were stolen.</w:t>
      </w:r>
    </w:p>
    <w:p w:rsidR="00000000" w:rsidDel="00000000" w:rsidP="00000000" w:rsidRDefault="00000000" w:rsidRPr="00000000" w14:paraId="0000000E">
      <w:pPr>
        <w:numPr>
          <w:ilvl w:val="0"/>
          <w:numId w:val="2"/>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before="0" w:beforeAutospacing="0" w:line="276" w:lineRule="auto"/>
        <w:ind w:left="720" w:hanging="360"/>
        <w:rPr/>
      </w:pPr>
      <w:r w:rsidDel="00000000" w:rsidR="00000000" w:rsidRPr="00000000">
        <w:rPr>
          <w:rtl w:val="0"/>
        </w:rPr>
        <w:t xml:space="preserve">The robbery happened on a Friday.</w:t>
      </w:r>
    </w:p>
    <w:p w:rsidR="00000000" w:rsidDel="00000000" w:rsidP="00000000" w:rsidRDefault="00000000" w:rsidRPr="00000000" w14:paraId="0000000F">
      <w:pPr>
        <w:numPr>
          <w:ilvl w:val="0"/>
          <w:numId w:val="2"/>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before="0" w:beforeAutospacing="0" w:line="276" w:lineRule="auto"/>
        <w:ind w:left="720" w:hanging="360"/>
        <w:rPr/>
      </w:pPr>
      <w:r w:rsidDel="00000000" w:rsidR="00000000" w:rsidRPr="00000000">
        <w:rPr>
          <w:rtl w:val="0"/>
        </w:rPr>
        <w:t xml:space="preserve">The bag was returned to her home.</w:t>
      </w:r>
    </w:p>
    <w:p w:rsidR="00000000" w:rsidDel="00000000" w:rsidP="00000000" w:rsidRDefault="00000000" w:rsidRPr="00000000" w14:paraId="00000010">
      <w:pPr>
        <w:numPr>
          <w:ilvl w:val="0"/>
          <w:numId w:val="2"/>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300" w:before="0" w:beforeAutospacing="0" w:line="276" w:lineRule="auto"/>
        <w:ind w:left="720" w:hanging="360"/>
        <w:rPr/>
      </w:pPr>
      <w:r w:rsidDel="00000000" w:rsidR="00000000" w:rsidRPr="00000000">
        <w:rPr>
          <w:rtl w:val="0"/>
        </w:rPr>
        <w:t xml:space="preserve">The thief wanted more money</w:t>
      </w:r>
    </w:p>
    <w:p w:rsidR="00000000" w:rsidDel="00000000" w:rsidP="00000000" w:rsidRDefault="00000000" w:rsidRPr="00000000" w14:paraId="00000011">
      <w:pPr>
        <w:pStyle w:val="Heading2"/>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300" w:line="276" w:lineRule="auto"/>
        <w:ind w:firstLine="0"/>
        <w:rPr/>
      </w:pPr>
      <w:bookmarkStart w:colFirst="0" w:colLast="0" w:name="_bcwpqtq1vgoo" w:id="1"/>
      <w:bookmarkEnd w:id="1"/>
      <w:r w:rsidDel="00000000" w:rsidR="00000000" w:rsidRPr="00000000">
        <w:rPr>
          <w:rtl w:val="0"/>
        </w:rPr>
        <w:t xml:space="preserve">Vocabulary: Find a word or phrase in the text that mean the following</w:t>
      </w:r>
    </w:p>
    <w:p w:rsidR="00000000" w:rsidDel="00000000" w:rsidP="00000000" w:rsidRDefault="00000000" w:rsidRPr="00000000" w14:paraId="00000012">
      <w:pPr>
        <w:numPr>
          <w:ilvl w:val="0"/>
          <w:numId w:val="1"/>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line="276" w:lineRule="auto"/>
        <w:ind w:left="720" w:hanging="360"/>
        <w:rPr>
          <w:u w:val="none"/>
        </w:rPr>
      </w:pPr>
      <w:r w:rsidDel="00000000" w:rsidR="00000000" w:rsidRPr="00000000">
        <w:rPr>
          <w:rtl w:val="0"/>
        </w:rPr>
        <w:t xml:space="preserve">Take forcefully </w:t>
      </w:r>
      <w:r w:rsidDel="00000000" w:rsidR="00000000" w:rsidRPr="00000000">
        <w:rPr>
          <w:i w:val="1"/>
          <w:rtl w:val="0"/>
        </w:rPr>
        <w:t xml:space="preserve">paragraph 2</w:t>
      </w:r>
    </w:p>
    <w:p w:rsidR="00000000" w:rsidDel="00000000" w:rsidP="00000000" w:rsidRDefault="00000000" w:rsidRPr="00000000" w14:paraId="00000013">
      <w:pPr>
        <w:numPr>
          <w:ilvl w:val="0"/>
          <w:numId w:val="1"/>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before="0" w:beforeAutospacing="0" w:line="276" w:lineRule="auto"/>
        <w:ind w:left="720" w:hanging="360"/>
        <w:rPr/>
      </w:pPr>
      <w:r w:rsidDel="00000000" w:rsidR="00000000" w:rsidRPr="00000000">
        <w:rPr>
          <w:rtl w:val="0"/>
        </w:rPr>
        <w:t xml:space="preserve">Removed from a network/power supply etc </w:t>
      </w:r>
      <w:r w:rsidDel="00000000" w:rsidR="00000000" w:rsidRPr="00000000">
        <w:rPr>
          <w:i w:val="1"/>
          <w:rtl w:val="0"/>
        </w:rPr>
        <w:t xml:space="preserve">para 3</w:t>
      </w:r>
    </w:p>
    <w:p w:rsidR="00000000" w:rsidDel="00000000" w:rsidP="00000000" w:rsidRDefault="00000000" w:rsidRPr="00000000" w14:paraId="00000014">
      <w:pPr>
        <w:numPr>
          <w:ilvl w:val="0"/>
          <w:numId w:val="1"/>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before="0" w:beforeAutospacing="0" w:line="276" w:lineRule="auto"/>
        <w:ind w:left="720" w:hanging="360"/>
        <w:rPr/>
      </w:pPr>
      <w:r w:rsidDel="00000000" w:rsidR="00000000" w:rsidRPr="00000000">
        <w:rPr>
          <w:rtl w:val="0"/>
        </w:rPr>
        <w:t xml:space="preserve">An answer </w:t>
      </w:r>
      <w:r w:rsidDel="00000000" w:rsidR="00000000" w:rsidRPr="00000000">
        <w:rPr>
          <w:i w:val="1"/>
          <w:rtl w:val="0"/>
        </w:rPr>
        <w:t xml:space="preserve">para 4</w:t>
      </w:r>
    </w:p>
    <w:p w:rsidR="00000000" w:rsidDel="00000000" w:rsidP="00000000" w:rsidRDefault="00000000" w:rsidRPr="00000000" w14:paraId="00000015">
      <w:pPr>
        <w:numPr>
          <w:ilvl w:val="0"/>
          <w:numId w:val="1"/>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0" w:afterAutospacing="0" w:before="0" w:beforeAutospacing="0" w:line="276" w:lineRule="auto"/>
        <w:ind w:left="720" w:hanging="360"/>
        <w:rPr/>
      </w:pPr>
      <w:r w:rsidDel="00000000" w:rsidR="00000000" w:rsidRPr="00000000">
        <w:rPr>
          <w:rtl w:val="0"/>
        </w:rPr>
        <w:t xml:space="preserve">Fall/trip </w:t>
      </w:r>
      <w:r w:rsidDel="00000000" w:rsidR="00000000" w:rsidRPr="00000000">
        <w:rPr>
          <w:i w:val="1"/>
          <w:rtl w:val="0"/>
        </w:rPr>
        <w:t xml:space="preserve">para 7 (penulitimate)</w:t>
      </w:r>
    </w:p>
    <w:p w:rsidR="00000000" w:rsidDel="00000000" w:rsidP="00000000" w:rsidRDefault="00000000" w:rsidRPr="00000000" w14:paraId="00000016">
      <w:pPr>
        <w:numPr>
          <w:ilvl w:val="0"/>
          <w:numId w:val="1"/>
        </w:numPr>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before="0" w:beforeAutospacing="0" w:line="276" w:lineRule="auto"/>
        <w:ind w:left="720" w:hanging="360"/>
        <w:rPr/>
      </w:pPr>
      <w:r w:rsidDel="00000000" w:rsidR="00000000" w:rsidRPr="00000000">
        <w:rPr>
          <w:rtl w:val="0"/>
        </w:rPr>
        <w:t xml:space="preserve">Behaviour </w:t>
      </w:r>
      <w:r w:rsidDel="00000000" w:rsidR="00000000" w:rsidRPr="00000000">
        <w:rPr>
          <w:i w:val="1"/>
          <w:rtl w:val="0"/>
        </w:rPr>
        <w:t xml:space="preserve">para 8 (last)</w:t>
      </w:r>
    </w:p>
    <w:p w:rsidR="00000000" w:rsidDel="00000000" w:rsidP="00000000" w:rsidRDefault="00000000" w:rsidRPr="00000000" w14:paraId="00000017">
      <w:pPr>
        <w:tabs>
          <w:tab w:val="right" w:pos="9612"/>
        </w:tabs>
        <w:spacing w:after="0" w:before="200" w:line="360" w:lineRule="auto"/>
        <w:ind w:firstLine="0"/>
        <w:jc w:val="center"/>
        <w:rPr>
          <w:i w:val="1"/>
        </w:rPr>
      </w:pPr>
      <w:hyperlink r:id="rId7">
        <w:r w:rsidDel="00000000" w:rsidR="00000000" w:rsidRPr="00000000">
          <w:rPr>
            <w:b w:val="1"/>
            <w:color w:val="1155cc"/>
            <w:u w:val="single"/>
            <w:rtl w:val="0"/>
          </w:rPr>
          <w:t xml:space="preserve">Cloze/Gap-fill</w:t>
        </w:r>
      </w:hyperlink>
      <w:hyperlink r:id="rId8">
        <w:r w:rsidDel="00000000" w:rsidR="00000000" w:rsidRPr="00000000">
          <w:rPr>
            <w:b w:val="1"/>
            <w:color w:val="1155cc"/>
            <w:u w:val="single"/>
            <w:rtl w:val="0"/>
          </w:rPr>
          <w:t xml:space="preserve">er </w:t>
        </w:r>
      </w:hyperlink>
      <w:r w:rsidDel="00000000" w:rsidR="00000000" w:rsidRPr="00000000">
        <w:rPr>
          <w:rtl w:val="0"/>
        </w:rPr>
      </w:r>
    </w:p>
    <w:sectPr>
      <w:headerReference r:id="rId9" w:type="default"/>
      <w:footerReference r:id="rId10" w:type="default"/>
      <w:pgSz w:h="16840" w:w="11900" w:orient="portrait"/>
      <w:pgMar w:bottom="1134" w:top="1134" w:left="1133.8582677165348"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Domin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right" w:pos="9612"/>
      </w:tabs>
      <w:spacing w:after="0" w:before="0" w:line="240" w:lineRule="auto"/>
      <w:ind w:left="0" w:firstLine="0"/>
      <w:jc w:val="center"/>
      <w:rPr>
        <w:rFonts w:ascii="Georgia" w:cs="Georgia" w:eastAsia="Georgia" w:hAnsi="Georgia"/>
      </w:rPr>
    </w:pPr>
    <w:r w:rsidDel="00000000" w:rsidR="00000000" w:rsidRPr="00000000">
      <w:rPr>
        <w:rFonts w:ascii="Georgia" w:cs="Georgia" w:eastAsia="Georgia" w:hAnsi="Georgia"/>
        <w:b w:val="1"/>
        <w:i w:val="1"/>
        <w:rtl w:val="0"/>
      </w:rPr>
      <w:t xml:space="preserve">From </w:t>
    </w:r>
    <w:hyperlink r:id="rId1">
      <w:r w:rsidDel="00000000" w:rsidR="00000000" w:rsidRPr="00000000">
        <w:rPr>
          <w:rFonts w:ascii="Georgia" w:cs="Georgia" w:eastAsia="Georgia" w:hAnsi="Georgia"/>
          <w:b w:val="1"/>
          <w:color w:val="1155cc"/>
          <w:u w:val="single"/>
          <w:rtl w:val="0"/>
        </w:rPr>
        <w:t xml:space="preserve">A Thief Regrets</w:t>
      </w:r>
    </w:hyperlink>
    <w:r w:rsidDel="00000000" w:rsidR="00000000" w:rsidRPr="00000000">
      <w:rPr>
        <w:rFonts w:ascii="Georgia" w:cs="Georgia" w:eastAsia="Georgia" w:hAnsi="Georgia"/>
        <w:rtl w:val="0"/>
      </w:rPr>
      <w:t xml:space="preserve">.  More </w:t>
    </w:r>
    <w:hyperlink r:id="rId2">
      <w:r w:rsidDel="00000000" w:rsidR="00000000" w:rsidRPr="00000000">
        <w:rPr>
          <w:rFonts w:ascii="Georgia" w:cs="Georgia" w:eastAsia="Georgia" w:hAnsi="Georgia"/>
          <w:color w:val="1155cc"/>
          <w:u w:val="single"/>
          <w:rtl w:val="0"/>
        </w:rPr>
        <w:t xml:space="preserve">Strange News Stories</w:t>
      </w:r>
    </w:hyperlink>
    <w:r w:rsidDel="00000000" w:rsidR="00000000" w:rsidRPr="00000000">
      <w:rPr>
        <w:rFonts w:ascii="Georgia" w:cs="Georgia" w:eastAsia="Georgia" w:hAnsi="Georgia"/>
        <w:rtl w:val="0"/>
      </w:rPr>
      <w:t xml:space="preserve"> with learning activities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hyperlink r:id="rId1">
      <w:r w:rsidDel="00000000" w:rsidR="00000000" w:rsidRPr="00000000">
        <w:rPr>
          <w:b w:val="1"/>
          <w:color w:val="1155cc"/>
          <w:sz w:val="32"/>
          <w:szCs w:val="32"/>
          <w:u w:val="single"/>
          <w:rtl w:val="0"/>
        </w:rPr>
        <w:t xml:space="preserve">Did that really happen?</w:t>
      </w:r>
    </w:hyperlink>
    <w:r w:rsidDel="00000000" w:rsidR="00000000" w:rsidRPr="00000000">
      <w:rPr>
        <w:b w:val="1"/>
        <w:sz w:val="32"/>
        <w:szCs w:val="32"/>
        <w:rtl w:val="0"/>
      </w:rPr>
      <w:t xml:space="preserve"> - A Thief Regrets - Reading Worksheet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omine" w:cs="Domine" w:eastAsia="Domine" w:hAnsi="Domine"/>
        <w:sz w:val="24"/>
        <w:szCs w:val="24"/>
        <w:lang w:val="1033"/>
      </w:rPr>
    </w:rPrDefault>
    <w:pPrDefault>
      <w:pPr>
        <w:spacing w:after="100" w:before="100" w:lineRule="auto"/>
        <w:ind w:firstLine="45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tabs>
        <w:tab w:val="left" w:pos="374"/>
        <w:tab w:val="left" w:pos="748"/>
        <w:tab w:val="left" w:pos="1123"/>
        <w:tab w:val="left" w:pos="1497"/>
        <w:tab w:val="left" w:pos="1871"/>
        <w:tab w:val="left" w:pos="2245"/>
        <w:tab w:val="left" w:pos="2619"/>
        <w:tab w:val="left" w:pos="2993"/>
        <w:tab w:val="left" w:pos="3368"/>
        <w:tab w:val="left" w:pos="3742"/>
        <w:tab w:val="left" w:pos="4116"/>
        <w:tab w:val="left" w:pos="4490"/>
        <w:tab w:val="left" w:pos="4864"/>
        <w:tab w:val="left" w:pos="5238"/>
        <w:tab w:val="left" w:pos="5613"/>
        <w:tab w:val="left" w:pos="5987"/>
        <w:tab w:val="left" w:pos="6361"/>
        <w:tab w:val="left" w:pos="6735"/>
        <w:tab w:val="left" w:pos="7109"/>
        <w:tab w:val="left" w:pos="7483"/>
        <w:tab w:val="left" w:pos="7858"/>
        <w:tab w:val="left" w:pos="8232"/>
        <w:tab w:val="left" w:pos="8606"/>
        <w:tab w:val="left" w:pos="8980"/>
        <w:tab w:val="left" w:pos="9354"/>
        <w:tab w:val="left" w:pos="9415"/>
      </w:tabs>
      <w:spacing w:after="300" w:before="360" w:line="288" w:lineRule="auto"/>
      <w:ind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andard.co.uk/hp/front/chinese-phone-thief-repents-after-21-text-messages-7210179.html" TargetMode="External"/><Relationship Id="rId7" Type="http://schemas.openxmlformats.org/officeDocument/2006/relationships/hyperlink" Target="http://strangenewsstories.eslreading.org/resources/thiefregrets.htm" TargetMode="External"/><Relationship Id="rId8" Type="http://schemas.openxmlformats.org/officeDocument/2006/relationships/hyperlink" Target="https://esolepacks.com/intermediate/raining-cow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_rels/footer1.xml.rels><?xml version="1.0" encoding="UTF-8" standalone="yes"?><Relationships xmlns="http://schemas.openxmlformats.org/package/2006/relationships"><Relationship Id="rId1" Type="http://schemas.openxmlformats.org/officeDocument/2006/relationships/hyperlink" Target="https://esolepacks.com/sample-materials/a-thief-regrets.html" TargetMode="External"/><Relationship Id="rId2" Type="http://schemas.openxmlformats.org/officeDocument/2006/relationships/hyperlink" Target="https://esolepacks.com/strange-news-stori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solepacks.com/strange-news-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